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54984065" w:rsidR="00ED0605" w:rsidRDefault="00B0360E" w:rsidP="00ED0605">
      <w:pPr>
        <w:spacing w:after="0" w:line="240" w:lineRule="auto"/>
        <w:jc w:val="center"/>
        <w:rPr>
          <w:b/>
          <w:bCs/>
          <w:sz w:val="28"/>
          <w:szCs w:val="28"/>
        </w:rPr>
      </w:pPr>
      <w:r>
        <w:rPr>
          <w:b/>
          <w:bCs/>
          <w:sz w:val="28"/>
          <w:szCs w:val="28"/>
        </w:rPr>
        <w:t>August 11</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BC667E1"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sidR="00B0360E">
        <w:rPr>
          <w:sz w:val="24"/>
          <w:szCs w:val="24"/>
        </w:rPr>
        <w:t xml:space="preserve">0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75DC0D02" w14:textId="77777777" w:rsidR="00B95EB0" w:rsidRDefault="00B95EB0" w:rsidP="00ED0605">
      <w:pPr>
        <w:spacing w:after="0" w:line="240" w:lineRule="auto"/>
        <w:jc w:val="both"/>
        <w:rPr>
          <w:sz w:val="24"/>
          <w:szCs w:val="24"/>
        </w:rPr>
      </w:pPr>
    </w:p>
    <w:p w14:paraId="323EB4EB" w14:textId="294D425A" w:rsidR="00946C0D" w:rsidRDefault="007D5A3A" w:rsidP="00ED0605">
      <w:pPr>
        <w:spacing w:after="0" w:line="240" w:lineRule="auto"/>
        <w:jc w:val="both"/>
        <w:rPr>
          <w:sz w:val="24"/>
          <w:szCs w:val="24"/>
        </w:rPr>
      </w:pPr>
      <w:r>
        <w:rPr>
          <w:sz w:val="24"/>
          <w:szCs w:val="24"/>
        </w:rPr>
        <w:t>Randy Ruppel</w:t>
      </w:r>
      <w:r w:rsidR="00401552">
        <w:rPr>
          <w:sz w:val="24"/>
          <w:szCs w:val="24"/>
        </w:rPr>
        <w:t>,</w:t>
      </w:r>
      <w:r w:rsidR="008268B0">
        <w:rPr>
          <w:sz w:val="24"/>
          <w:szCs w:val="24"/>
        </w:rPr>
        <w:t xml:space="preserve"> Julie Hosang</w:t>
      </w:r>
      <w:r w:rsidR="00A90F1B">
        <w:rPr>
          <w:sz w:val="24"/>
          <w:szCs w:val="24"/>
        </w:rPr>
        <w:t>, Michael Anderson</w:t>
      </w:r>
      <w:r w:rsidR="00B95EB0">
        <w:rPr>
          <w:sz w:val="24"/>
          <w:szCs w:val="24"/>
        </w:rPr>
        <w:t xml:space="preserve">– </w:t>
      </w:r>
      <w:r w:rsidR="00913034">
        <w:rPr>
          <w:sz w:val="24"/>
          <w:szCs w:val="24"/>
        </w:rPr>
        <w:t>Present.</w:t>
      </w:r>
      <w:r w:rsidR="00401552">
        <w:rPr>
          <w:sz w:val="24"/>
          <w:szCs w:val="24"/>
        </w:rPr>
        <w:t xml:space="preserve"> </w:t>
      </w:r>
    </w:p>
    <w:p w14:paraId="29FC25E4" w14:textId="65E1716C" w:rsidR="00ED0605" w:rsidRDefault="00ED0605" w:rsidP="00ED0605">
      <w:pPr>
        <w:spacing w:after="0" w:line="240" w:lineRule="auto"/>
        <w:jc w:val="both"/>
        <w:rPr>
          <w:sz w:val="24"/>
          <w:szCs w:val="24"/>
        </w:rPr>
      </w:pPr>
      <w:r>
        <w:rPr>
          <w:sz w:val="24"/>
          <w:szCs w:val="24"/>
        </w:rPr>
        <w:t xml:space="preserve">Also present </w:t>
      </w:r>
      <w:r w:rsidR="00401552">
        <w:rPr>
          <w:sz w:val="24"/>
          <w:szCs w:val="24"/>
        </w:rPr>
        <w:t>Danielle Burke</w:t>
      </w:r>
      <w:r>
        <w:rPr>
          <w:sz w:val="24"/>
          <w:szCs w:val="24"/>
        </w:rPr>
        <w:t>, Recording Secretary</w:t>
      </w:r>
      <w:r w:rsidR="00A90F1B">
        <w:rPr>
          <w:sz w:val="24"/>
          <w:szCs w:val="24"/>
        </w:rPr>
        <w:t>, Ed Young,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90B21A2" w14:textId="1FF8BCB7" w:rsidR="00B95EB0" w:rsidRDefault="00B95EB0" w:rsidP="00B95EB0">
      <w:pPr>
        <w:spacing w:after="0" w:line="240" w:lineRule="auto"/>
        <w:jc w:val="both"/>
        <w:rPr>
          <w:sz w:val="24"/>
          <w:szCs w:val="24"/>
        </w:rPr>
      </w:pPr>
      <w:r>
        <w:rPr>
          <w:sz w:val="24"/>
          <w:szCs w:val="24"/>
        </w:rPr>
        <w:t>Motion by</w:t>
      </w:r>
      <w:r w:rsidR="00B64D05">
        <w:rPr>
          <w:sz w:val="24"/>
          <w:szCs w:val="24"/>
        </w:rPr>
        <w:t xml:space="preserve"> </w:t>
      </w:r>
      <w:r w:rsidR="00B0360E">
        <w:rPr>
          <w:sz w:val="24"/>
          <w:szCs w:val="24"/>
        </w:rPr>
        <w:t>Anderson</w:t>
      </w:r>
      <w:r>
        <w:rPr>
          <w:sz w:val="24"/>
          <w:szCs w:val="24"/>
        </w:rPr>
        <w:t xml:space="preserve"> to approve the agenda, with support from </w:t>
      </w:r>
      <w:r w:rsidR="00B0360E">
        <w:rPr>
          <w:sz w:val="24"/>
          <w:szCs w:val="24"/>
        </w:rPr>
        <w:t>Hosang</w:t>
      </w:r>
      <w:r>
        <w:rPr>
          <w:sz w:val="24"/>
          <w:szCs w:val="24"/>
        </w:rPr>
        <w:t>.</w:t>
      </w:r>
      <w:r w:rsidRPr="00252022">
        <w:rPr>
          <w:sz w:val="24"/>
          <w:szCs w:val="24"/>
        </w:rPr>
        <w:t xml:space="preserve"> </w:t>
      </w:r>
      <w:r>
        <w:rPr>
          <w:sz w:val="24"/>
          <w:szCs w:val="24"/>
        </w:rPr>
        <w:t>Ayes –</w:t>
      </w:r>
      <w:r w:rsidR="00A54213">
        <w:rPr>
          <w:sz w:val="24"/>
          <w:szCs w:val="24"/>
        </w:rPr>
        <w:t>3</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0486B4F6" w14:textId="1147DBC9" w:rsidR="00B95EB0" w:rsidRDefault="00B95EB0" w:rsidP="00B95EB0">
      <w:pPr>
        <w:spacing w:after="0" w:line="240" w:lineRule="auto"/>
        <w:jc w:val="both"/>
        <w:rPr>
          <w:sz w:val="24"/>
          <w:szCs w:val="24"/>
        </w:rPr>
      </w:pPr>
      <w:r>
        <w:rPr>
          <w:sz w:val="24"/>
          <w:szCs w:val="24"/>
        </w:rPr>
        <w:t xml:space="preserve">Motion made by </w:t>
      </w:r>
      <w:r w:rsidR="00B0360E">
        <w:rPr>
          <w:sz w:val="24"/>
          <w:szCs w:val="24"/>
        </w:rPr>
        <w:t>Hosang</w:t>
      </w:r>
      <w:r>
        <w:rPr>
          <w:sz w:val="24"/>
          <w:szCs w:val="24"/>
        </w:rPr>
        <w:t xml:space="preserve"> to approve the minutes from the </w:t>
      </w:r>
      <w:r w:rsidR="00B0360E">
        <w:rPr>
          <w:sz w:val="24"/>
          <w:szCs w:val="24"/>
        </w:rPr>
        <w:t>July 14</w:t>
      </w:r>
      <w:r w:rsidR="008268B0">
        <w:rPr>
          <w:sz w:val="24"/>
          <w:szCs w:val="24"/>
        </w:rPr>
        <w:t>, 2025</w:t>
      </w:r>
      <w:r>
        <w:rPr>
          <w:sz w:val="24"/>
          <w:szCs w:val="24"/>
        </w:rPr>
        <w:t xml:space="preserve"> meeting. Seconded b</w:t>
      </w:r>
      <w:r w:rsidR="00923E95">
        <w:rPr>
          <w:sz w:val="24"/>
          <w:szCs w:val="24"/>
        </w:rPr>
        <w:t xml:space="preserve">y </w:t>
      </w:r>
      <w:r w:rsidR="00B0360E">
        <w:rPr>
          <w:sz w:val="24"/>
          <w:szCs w:val="24"/>
        </w:rPr>
        <w:t>Anderson</w:t>
      </w:r>
      <w:r>
        <w:rPr>
          <w:sz w:val="24"/>
          <w:szCs w:val="24"/>
        </w:rPr>
        <w:t xml:space="preserve">.  Ayes - </w:t>
      </w:r>
      <w:r w:rsidR="00B0360E">
        <w:rPr>
          <w:sz w:val="24"/>
          <w:szCs w:val="24"/>
        </w:rPr>
        <w:t>3</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1A511F11" w14:textId="77777777" w:rsidR="0074527B"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p>
    <w:p w14:paraId="37670A9A" w14:textId="1DBF1CAC" w:rsidR="00B34685" w:rsidRDefault="0091074B" w:rsidP="0074527B">
      <w:pPr>
        <w:pStyle w:val="ListParagraph"/>
        <w:numPr>
          <w:ilvl w:val="0"/>
          <w:numId w:val="20"/>
        </w:numPr>
        <w:spacing w:after="0" w:line="240" w:lineRule="auto"/>
        <w:jc w:val="both"/>
        <w:rPr>
          <w:sz w:val="24"/>
          <w:szCs w:val="24"/>
        </w:rPr>
      </w:pPr>
      <w:r w:rsidRPr="0074527B">
        <w:rPr>
          <w:sz w:val="24"/>
          <w:szCs w:val="24"/>
        </w:rPr>
        <w:t xml:space="preserve">A representative from Peninsula Solar stated that he was here for the following conditional use meeting and that the trees in front of Ely Township need to be trimmed. He will text Supervisor Laakso to let him know. </w:t>
      </w:r>
    </w:p>
    <w:p w14:paraId="30B7F0C2" w14:textId="0205F42B" w:rsidR="0074527B" w:rsidRPr="0074527B" w:rsidRDefault="0074527B" w:rsidP="0074527B">
      <w:pPr>
        <w:pStyle w:val="ListParagraph"/>
        <w:numPr>
          <w:ilvl w:val="0"/>
          <w:numId w:val="20"/>
        </w:numPr>
        <w:spacing w:after="0" w:line="240" w:lineRule="auto"/>
        <w:jc w:val="both"/>
        <w:rPr>
          <w:sz w:val="24"/>
          <w:szCs w:val="24"/>
        </w:rPr>
      </w:pPr>
      <w:r>
        <w:rPr>
          <w:sz w:val="24"/>
          <w:szCs w:val="24"/>
        </w:rPr>
        <w:t xml:space="preserve">Ms. Andrea Daar, professor from Northern Michigan University, inquired about having her class continue with the vacant 40-acre lot project. She offered for her class to look for some funding opportunities to alleviate the cost of the project. </w:t>
      </w:r>
    </w:p>
    <w:p w14:paraId="2254F72B" w14:textId="77777777" w:rsidR="0060181B" w:rsidRDefault="0060181B" w:rsidP="00ED0605">
      <w:pPr>
        <w:spacing w:after="0" w:line="240" w:lineRule="auto"/>
        <w:jc w:val="both"/>
        <w:rPr>
          <w:b/>
          <w:bCs/>
          <w:sz w:val="24"/>
          <w:szCs w:val="24"/>
        </w:rPr>
      </w:pPr>
    </w:p>
    <w:p w14:paraId="6D42B0B4" w14:textId="216B1E46"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A54213">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7D86657" w14:textId="77777777" w:rsidR="009C4CA6" w:rsidRDefault="009C4CA6" w:rsidP="009C4CA6">
      <w:pPr>
        <w:pStyle w:val="ListParagraph"/>
        <w:numPr>
          <w:ilvl w:val="0"/>
          <w:numId w:val="14"/>
        </w:numPr>
        <w:spacing w:after="0"/>
      </w:pPr>
      <w:r>
        <w:t>Zoning Permits:</w:t>
      </w:r>
    </w:p>
    <w:p w14:paraId="219E91B7" w14:textId="24C9476C" w:rsidR="00B64D05" w:rsidRDefault="000368A0" w:rsidP="00A54213">
      <w:pPr>
        <w:pStyle w:val="ListParagraph"/>
        <w:numPr>
          <w:ilvl w:val="1"/>
          <w:numId w:val="14"/>
        </w:numPr>
        <w:spacing w:after="0"/>
      </w:pPr>
      <w:r>
        <w:t>Sheryl Tyni-</w:t>
      </w:r>
      <w:r w:rsidR="000B47B7">
        <w:t>g</w:t>
      </w:r>
      <w:r>
        <w:t>arage</w:t>
      </w:r>
    </w:p>
    <w:p w14:paraId="2C70F0C0" w14:textId="6A7803FD" w:rsidR="000368A0" w:rsidRDefault="000368A0" w:rsidP="00A54213">
      <w:pPr>
        <w:pStyle w:val="ListParagraph"/>
        <w:numPr>
          <w:ilvl w:val="1"/>
          <w:numId w:val="14"/>
        </w:numPr>
        <w:spacing w:after="0"/>
      </w:pPr>
      <w:r>
        <w:t>Seth Smith-house</w:t>
      </w:r>
    </w:p>
    <w:p w14:paraId="77FA6705" w14:textId="64BAED4B" w:rsidR="000368A0" w:rsidRDefault="000368A0" w:rsidP="00A54213">
      <w:pPr>
        <w:pStyle w:val="ListParagraph"/>
        <w:numPr>
          <w:ilvl w:val="1"/>
          <w:numId w:val="14"/>
        </w:numPr>
        <w:spacing w:after="0"/>
      </w:pPr>
      <w:r>
        <w:t xml:space="preserve">Kelly Conery-conditional use house </w:t>
      </w:r>
    </w:p>
    <w:p w14:paraId="74BD6235" w14:textId="726059B5" w:rsidR="000368A0" w:rsidRDefault="000368A0" w:rsidP="00A54213">
      <w:pPr>
        <w:pStyle w:val="ListParagraph"/>
        <w:numPr>
          <w:ilvl w:val="1"/>
          <w:numId w:val="14"/>
        </w:numPr>
        <w:spacing w:after="0"/>
      </w:pPr>
      <w:r>
        <w:lastRenderedPageBreak/>
        <w:t>William Pepin Jr-conditional use solar panels</w:t>
      </w:r>
    </w:p>
    <w:p w14:paraId="2C331EA5" w14:textId="3D6DA0CB" w:rsidR="009C4CA6" w:rsidRDefault="009C4CA6" w:rsidP="009C4CA6">
      <w:pPr>
        <w:pStyle w:val="ListParagraph"/>
        <w:numPr>
          <w:ilvl w:val="0"/>
          <w:numId w:val="14"/>
        </w:numPr>
        <w:spacing w:after="0"/>
      </w:pPr>
      <w:r>
        <w:t>Violation(s): Nothing New</w:t>
      </w:r>
    </w:p>
    <w:p w14:paraId="5A70D2EE" w14:textId="30418C5A" w:rsidR="009C4CA6" w:rsidRDefault="009C4CA6" w:rsidP="009C4CA6">
      <w:pPr>
        <w:pStyle w:val="ListParagraph"/>
        <w:numPr>
          <w:ilvl w:val="0"/>
          <w:numId w:val="14"/>
        </w:numPr>
        <w:spacing w:after="0"/>
      </w:pPr>
      <w:r>
        <w:t>Complaints:</w:t>
      </w:r>
    </w:p>
    <w:p w14:paraId="1874A181" w14:textId="6648FAF4" w:rsidR="000368A0" w:rsidRDefault="000368A0" w:rsidP="000368A0">
      <w:pPr>
        <w:pStyle w:val="ListParagraph"/>
        <w:numPr>
          <w:ilvl w:val="1"/>
          <w:numId w:val="14"/>
        </w:numPr>
        <w:spacing w:after="0"/>
      </w:pPr>
      <w:r>
        <w:t>Carello has moved an old mobile home onto his property without permits</w:t>
      </w:r>
    </w:p>
    <w:p w14:paraId="0CBD7208" w14:textId="108638B4" w:rsidR="000368A0" w:rsidRDefault="000368A0" w:rsidP="000368A0">
      <w:pPr>
        <w:pStyle w:val="ListParagraph"/>
        <w:numPr>
          <w:ilvl w:val="1"/>
          <w:numId w:val="14"/>
        </w:numPr>
        <w:spacing w:after="0"/>
      </w:pPr>
      <w:r>
        <w:t>Suspi</w:t>
      </w:r>
      <w:r w:rsidR="0091074B">
        <w:t>c</w:t>
      </w:r>
      <w:r>
        <w:t xml:space="preserve">ion of a small </w:t>
      </w:r>
      <w:r w:rsidR="00913034">
        <w:t>campground</w:t>
      </w:r>
      <w:r>
        <w:t xml:space="preserve"> being built without permits on 581</w:t>
      </w:r>
    </w:p>
    <w:p w14:paraId="3558C888" w14:textId="77777777" w:rsidR="009C4CA6" w:rsidRDefault="009C4CA6" w:rsidP="009C4CA6">
      <w:pPr>
        <w:pStyle w:val="ListParagraph"/>
        <w:numPr>
          <w:ilvl w:val="0"/>
          <w:numId w:val="14"/>
        </w:numPr>
        <w:spacing w:after="0"/>
      </w:pPr>
      <w:r>
        <w:t>On-going:</w:t>
      </w:r>
    </w:p>
    <w:p w14:paraId="2A11DB9B" w14:textId="41596265" w:rsidR="009C4CA6" w:rsidRDefault="009C4CA6" w:rsidP="009C4CA6">
      <w:pPr>
        <w:pStyle w:val="ListParagraph"/>
        <w:numPr>
          <w:ilvl w:val="1"/>
          <w:numId w:val="15"/>
        </w:numPr>
        <w:spacing w:after="0"/>
      </w:pPr>
      <w:r>
        <w:t xml:space="preserve">Former Diorite School: </w:t>
      </w:r>
      <w:r w:rsidR="000368A0">
        <w:t>wooden fence appears to be being installed without township approval</w:t>
      </w:r>
    </w:p>
    <w:p w14:paraId="0A2286C1" w14:textId="11388602" w:rsidR="009C4CA6" w:rsidRDefault="009C4CA6" w:rsidP="009C4CA6">
      <w:pPr>
        <w:pStyle w:val="ListParagraph"/>
        <w:numPr>
          <w:ilvl w:val="1"/>
          <w:numId w:val="15"/>
        </w:numPr>
        <w:spacing w:after="0"/>
      </w:pPr>
      <w:r>
        <w:t xml:space="preserve">Carello/Beaupied: </w:t>
      </w:r>
      <w:r w:rsidR="000368A0">
        <w:t>mobile home has been moved onto the property</w:t>
      </w:r>
    </w:p>
    <w:p w14:paraId="1294EF27" w14:textId="1B90DF04" w:rsidR="009C4CA6" w:rsidRDefault="009C4CA6" w:rsidP="009C4CA6">
      <w:pPr>
        <w:pStyle w:val="ListParagraph"/>
        <w:numPr>
          <w:ilvl w:val="1"/>
          <w:numId w:val="15"/>
        </w:numPr>
        <w:spacing w:after="0"/>
      </w:pPr>
      <w:r>
        <w:t>Jerzi’s: Work to continue in spring</w:t>
      </w:r>
      <w:r w:rsidR="00B64D05">
        <w:t>. Supervisor Laakso sent an email to owner for status update</w:t>
      </w:r>
      <w:r w:rsidR="00A54213">
        <w:t xml:space="preserve"> and </w:t>
      </w:r>
      <w:r w:rsidR="0091074B">
        <w:t xml:space="preserve">still </w:t>
      </w:r>
      <w:r w:rsidR="00A54213">
        <w:t>have not received a response</w:t>
      </w:r>
    </w:p>
    <w:p w14:paraId="0C8254CE" w14:textId="0B2EAA77" w:rsidR="00A90F1B" w:rsidRDefault="009C4CA6" w:rsidP="00A90F1B">
      <w:pPr>
        <w:pStyle w:val="ListParagraph"/>
        <w:numPr>
          <w:ilvl w:val="1"/>
          <w:numId w:val="15"/>
        </w:numPr>
        <w:spacing w:after="0"/>
      </w:pPr>
      <w:r>
        <w:t>Harsila’s Junk Yard</w:t>
      </w:r>
      <w:r w:rsidR="00A90F1B">
        <w:t xml:space="preserve">: </w:t>
      </w:r>
      <w:r w:rsidR="00B64D05">
        <w:t>Ongoing cleanup</w:t>
      </w:r>
    </w:p>
    <w:p w14:paraId="4139E88E" w14:textId="677FCCAB" w:rsidR="00A90F1B" w:rsidRDefault="00A90F1B" w:rsidP="00A90F1B">
      <w:pPr>
        <w:pStyle w:val="ListParagraph"/>
        <w:numPr>
          <w:ilvl w:val="1"/>
          <w:numId w:val="15"/>
        </w:numPr>
        <w:spacing w:after="0"/>
      </w:pPr>
      <w:r>
        <w:t xml:space="preserve">Dan Moore/Kona Lane: </w:t>
      </w:r>
      <w:r w:rsidR="0091074B">
        <w:t>I sent out a letter and have received a response in the form of a conditional use permit application</w:t>
      </w:r>
      <w:r w:rsidR="00266140">
        <w:t xml:space="preserve"> </w:t>
      </w:r>
    </w:p>
    <w:p w14:paraId="66E5D2A6" w14:textId="77777777" w:rsidR="00B64D05" w:rsidRDefault="009C4CA6" w:rsidP="00A90F1B">
      <w:pPr>
        <w:pStyle w:val="ListParagraph"/>
        <w:numPr>
          <w:ilvl w:val="0"/>
          <w:numId w:val="15"/>
        </w:numPr>
        <w:spacing w:after="0"/>
      </w:pPr>
      <w:r>
        <w:t>New Developments</w:t>
      </w:r>
      <w:r w:rsidR="00266140">
        <w:t xml:space="preserve">: </w:t>
      </w:r>
      <w:r w:rsidR="00B64D05">
        <w:t>None.</w:t>
      </w:r>
    </w:p>
    <w:p w14:paraId="064BD181" w14:textId="77777777" w:rsidR="00B64D05" w:rsidRDefault="00B64D05" w:rsidP="00B64D05">
      <w:pPr>
        <w:pStyle w:val="ListParagraph"/>
        <w:numPr>
          <w:ilvl w:val="0"/>
          <w:numId w:val="15"/>
        </w:numPr>
        <w:spacing w:after="0"/>
      </w:pPr>
      <w:r>
        <w:t>Training: None.</w:t>
      </w:r>
    </w:p>
    <w:p w14:paraId="7280F582" w14:textId="38AADE5A" w:rsidR="004479D2" w:rsidRPr="009C4CA6" w:rsidRDefault="00B64D05" w:rsidP="00B64D05">
      <w:pPr>
        <w:pStyle w:val="ListParagraph"/>
        <w:numPr>
          <w:ilvl w:val="0"/>
          <w:numId w:val="15"/>
        </w:numPr>
        <w:spacing w:after="0"/>
      </w:pPr>
      <w:r>
        <w:t xml:space="preserve">Phone Calls: </w:t>
      </w:r>
      <w:r w:rsidR="0091074B">
        <w:t xml:space="preserve">Mr. Andrew Slawski (Diorite School) called and asked what could be done as far as rezoning or conditional use permits to </w:t>
      </w:r>
      <w:r w:rsidR="00913034">
        <w:t>allow</w:t>
      </w:r>
      <w:r w:rsidR="0091074B">
        <w:t xml:space="preserve"> him to make use of the non</w:t>
      </w:r>
      <w:r w:rsidR="0074527B">
        <w:t>-</w:t>
      </w:r>
      <w:r w:rsidR="0091074B">
        <w:t>conforming structures on his property</w:t>
      </w:r>
    </w:p>
    <w:p w14:paraId="6A7EED85" w14:textId="679CA2E3" w:rsidR="00C56C21" w:rsidRPr="009B5833" w:rsidRDefault="00A94B18" w:rsidP="009C4CA6">
      <w:pPr>
        <w:spacing w:after="0" w:line="240" w:lineRule="auto"/>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69584EF5"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 xml:space="preserve">Ruppel </w:t>
      </w:r>
      <w:r w:rsidR="00B11E1A">
        <w:rPr>
          <w:sz w:val="24"/>
          <w:szCs w:val="24"/>
        </w:rPr>
        <w:t xml:space="preserve">read the minutes from the </w:t>
      </w:r>
      <w:r w:rsidR="0091074B">
        <w:rPr>
          <w:sz w:val="24"/>
          <w:szCs w:val="24"/>
        </w:rPr>
        <w:t>July 8</w:t>
      </w:r>
      <w:r w:rsidR="00B11E1A">
        <w:rPr>
          <w:sz w:val="24"/>
          <w:szCs w:val="24"/>
        </w:rPr>
        <w:t>, 2025 US-41 Corridor Advisory Group</w:t>
      </w:r>
      <w:r w:rsidR="0074527B">
        <w:rPr>
          <w:sz w:val="24"/>
          <w:szCs w:val="24"/>
        </w:rPr>
        <w:t xml:space="preserve"> meeting</w:t>
      </w:r>
      <w:r w:rsidR="0091074B">
        <w:rPr>
          <w:sz w:val="24"/>
          <w:szCs w:val="24"/>
        </w:rPr>
        <w:t>. Next meeting is August 12, 2025</w:t>
      </w:r>
    </w:p>
    <w:p w14:paraId="03072DE8" w14:textId="5805A366" w:rsidR="00CC7E70" w:rsidRPr="0091074B" w:rsidRDefault="009E34D4" w:rsidP="0091074B">
      <w:pPr>
        <w:pStyle w:val="ListParagraph"/>
        <w:numPr>
          <w:ilvl w:val="0"/>
          <w:numId w:val="1"/>
        </w:numPr>
        <w:spacing w:after="0" w:line="240" w:lineRule="auto"/>
        <w:jc w:val="both"/>
        <w:rPr>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A54213">
        <w:rPr>
          <w:sz w:val="24"/>
          <w:szCs w:val="24"/>
        </w:rPr>
        <w:t xml:space="preserve">Jessica Walter from CUPPAD </w:t>
      </w:r>
      <w:r w:rsidR="0091074B">
        <w:rPr>
          <w:sz w:val="24"/>
          <w:szCs w:val="24"/>
        </w:rPr>
        <w:t xml:space="preserve">distributed new DRAFT copies of the master plan to the PC members. She stated that a housing projections section was added due to state requirements. Sections 4 &amp; 5 were added to the draft. This is mostly </w:t>
      </w:r>
      <w:r w:rsidR="00913034">
        <w:rPr>
          <w:sz w:val="24"/>
          <w:szCs w:val="24"/>
        </w:rPr>
        <w:t xml:space="preserve">information, </w:t>
      </w:r>
      <w:r w:rsidR="0091074B">
        <w:rPr>
          <w:sz w:val="24"/>
          <w:szCs w:val="24"/>
        </w:rPr>
        <w:t xml:space="preserve">nothing too analytical. The master plan process is currently near the end of the “fact book”. Next month, Ms. Walter will be bringing a presentation for goals and objectives for the next section. </w:t>
      </w:r>
    </w:p>
    <w:p w14:paraId="3F607E0A" w14:textId="7CCBDA9A" w:rsidR="000B47B7" w:rsidRPr="000B47B7" w:rsidRDefault="00674417" w:rsidP="00411B71">
      <w:pPr>
        <w:pStyle w:val="ListParagraph"/>
        <w:numPr>
          <w:ilvl w:val="0"/>
          <w:numId w:val="1"/>
        </w:numPr>
        <w:spacing w:after="0" w:line="240" w:lineRule="auto"/>
        <w:jc w:val="both"/>
        <w:rPr>
          <w:i/>
          <w:iCs/>
          <w:sz w:val="24"/>
          <w:szCs w:val="24"/>
        </w:rPr>
      </w:pPr>
      <w:r w:rsidRPr="00B11E1A">
        <w:rPr>
          <w:i/>
          <w:iCs/>
          <w:sz w:val="24"/>
          <w:szCs w:val="24"/>
        </w:rPr>
        <w:t xml:space="preserve">Iron Ore Heritage Trail Meeting Updates: </w:t>
      </w:r>
      <w:r w:rsidR="0074527B">
        <w:rPr>
          <w:sz w:val="24"/>
          <w:szCs w:val="24"/>
        </w:rPr>
        <w:t>Anderson attended the most recent meeting. He stated that the Lak</w:t>
      </w:r>
      <w:r w:rsidR="00913034">
        <w:rPr>
          <w:sz w:val="24"/>
          <w:szCs w:val="24"/>
        </w:rPr>
        <w:t>anen</w:t>
      </w:r>
      <w:r w:rsidR="0074527B">
        <w:rPr>
          <w:sz w:val="24"/>
          <w:szCs w:val="24"/>
        </w:rPr>
        <w:t>land extension project will not happen. They had to reject any bids that they received. The IOHT board will be having each municipality give presentations for visions or goals that the municipality would like to see on their part of the IOHT. The board discussed what they would like to see for when Anderson presents.</w:t>
      </w:r>
    </w:p>
    <w:p w14:paraId="4721B4DB" w14:textId="77777777" w:rsidR="000B47B7" w:rsidRDefault="000B47B7" w:rsidP="000B47B7">
      <w:pPr>
        <w:spacing w:after="0" w:line="240" w:lineRule="auto"/>
        <w:jc w:val="both"/>
        <w:rPr>
          <w:sz w:val="24"/>
          <w:szCs w:val="24"/>
        </w:rPr>
      </w:pPr>
    </w:p>
    <w:p w14:paraId="12B6B7C3" w14:textId="3D7021D3" w:rsidR="0062042A" w:rsidRPr="000B47B7" w:rsidRDefault="000B47B7" w:rsidP="000B47B7">
      <w:pPr>
        <w:spacing w:after="0" w:line="240" w:lineRule="auto"/>
        <w:jc w:val="both"/>
        <w:rPr>
          <w:i/>
          <w:iCs/>
          <w:sz w:val="24"/>
          <w:szCs w:val="24"/>
        </w:rPr>
      </w:pPr>
      <w:r>
        <w:rPr>
          <w:b/>
          <w:bCs/>
          <w:sz w:val="24"/>
          <w:szCs w:val="24"/>
        </w:rPr>
        <w:t>NEW BUSINESS</w:t>
      </w:r>
      <w:r>
        <w:rPr>
          <w:sz w:val="24"/>
          <w:szCs w:val="24"/>
        </w:rPr>
        <w:t>—None.</w:t>
      </w:r>
      <w:r w:rsidR="0074527B" w:rsidRPr="000B47B7">
        <w:rPr>
          <w:sz w:val="24"/>
          <w:szCs w:val="24"/>
        </w:rPr>
        <w:t xml:space="preserve"> </w:t>
      </w:r>
    </w:p>
    <w:p w14:paraId="286BE708" w14:textId="77777777" w:rsidR="003C56D7" w:rsidRPr="003C56D7" w:rsidRDefault="003C56D7" w:rsidP="003C56D7">
      <w:pPr>
        <w:pStyle w:val="ListParagraph"/>
        <w:spacing w:after="0" w:line="240" w:lineRule="auto"/>
        <w:ind w:left="1440" w:firstLine="720"/>
        <w:jc w:val="both"/>
        <w:rPr>
          <w:sz w:val="24"/>
          <w:szCs w:val="24"/>
          <w:u w:val="single"/>
        </w:rPr>
      </w:pPr>
    </w:p>
    <w:p w14:paraId="25FB6483" w14:textId="018B0358" w:rsidR="00045D7D" w:rsidRDefault="00ED0605" w:rsidP="00ED0605">
      <w:pPr>
        <w:spacing w:after="0" w:line="240" w:lineRule="auto"/>
        <w:jc w:val="both"/>
        <w:rPr>
          <w:b/>
          <w:bCs/>
          <w:sz w:val="24"/>
          <w:szCs w:val="24"/>
        </w:rPr>
      </w:pPr>
      <w:r>
        <w:rPr>
          <w:b/>
          <w:bCs/>
          <w:sz w:val="24"/>
          <w:szCs w:val="24"/>
        </w:rPr>
        <w:t>PUBLIC COMMENT</w:t>
      </w:r>
    </w:p>
    <w:p w14:paraId="5F8279DD" w14:textId="755983C9" w:rsidR="000B47B7" w:rsidRPr="000B47B7" w:rsidRDefault="000B47B7" w:rsidP="000B47B7">
      <w:pPr>
        <w:pStyle w:val="ListParagraph"/>
        <w:numPr>
          <w:ilvl w:val="0"/>
          <w:numId w:val="21"/>
        </w:numPr>
        <w:spacing w:after="0" w:line="240" w:lineRule="auto"/>
        <w:jc w:val="both"/>
        <w:rPr>
          <w:sz w:val="24"/>
          <w:szCs w:val="24"/>
        </w:rPr>
      </w:pPr>
      <w:r>
        <w:rPr>
          <w:sz w:val="24"/>
          <w:szCs w:val="24"/>
        </w:rPr>
        <w:t xml:space="preserve">The Peninsula Solar representative spoke about how conditional use permits are very </w:t>
      </w:r>
      <w:r w:rsidR="00913034">
        <w:rPr>
          <w:sz w:val="24"/>
          <w:szCs w:val="24"/>
        </w:rPr>
        <w:t>time-consuming</w:t>
      </w:r>
      <w:r>
        <w:rPr>
          <w:sz w:val="24"/>
          <w:szCs w:val="24"/>
        </w:rPr>
        <w:t xml:space="preserve"> for the township and the property owner. </w:t>
      </w:r>
    </w:p>
    <w:p w14:paraId="1B62179E" w14:textId="77777777" w:rsidR="0058460A" w:rsidRDefault="0058460A" w:rsidP="00ED0605">
      <w:pPr>
        <w:spacing w:after="0" w:line="240" w:lineRule="auto"/>
        <w:jc w:val="both"/>
        <w:rPr>
          <w:b/>
          <w:bCs/>
          <w:sz w:val="24"/>
          <w:szCs w:val="24"/>
        </w:rPr>
      </w:pPr>
    </w:p>
    <w:p w14:paraId="2C1C7CF5" w14:textId="35259AFC" w:rsidR="004E71D9"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3C56D7">
        <w:rPr>
          <w:sz w:val="24"/>
          <w:szCs w:val="24"/>
        </w:rPr>
        <w:t>None</w:t>
      </w:r>
      <w:r w:rsidR="000B47B7">
        <w:rPr>
          <w:sz w:val="24"/>
          <w:szCs w:val="24"/>
        </w:rPr>
        <w:t>.</w:t>
      </w:r>
    </w:p>
    <w:p w14:paraId="0E81130F" w14:textId="0470192F" w:rsidR="00D47F86" w:rsidRPr="00D47F86" w:rsidRDefault="00D47F86" w:rsidP="00ED0605">
      <w:pPr>
        <w:spacing w:after="0" w:line="240" w:lineRule="auto"/>
        <w:jc w:val="both"/>
        <w:rPr>
          <w:sz w:val="24"/>
          <w:szCs w:val="24"/>
        </w:rPr>
      </w:pPr>
    </w:p>
    <w:p w14:paraId="3AC43A79" w14:textId="3E7D4127" w:rsidR="00ED0605" w:rsidRDefault="00ED0605" w:rsidP="00ED0605">
      <w:pPr>
        <w:spacing w:after="0" w:line="240" w:lineRule="auto"/>
        <w:jc w:val="both"/>
        <w:rPr>
          <w:sz w:val="24"/>
          <w:szCs w:val="24"/>
        </w:rPr>
      </w:pPr>
      <w:r>
        <w:rPr>
          <w:b/>
          <w:bCs/>
          <w:sz w:val="24"/>
          <w:szCs w:val="24"/>
        </w:rPr>
        <w:lastRenderedPageBreak/>
        <w:t>ADJOURNMENT</w:t>
      </w:r>
    </w:p>
    <w:p w14:paraId="150403C2" w14:textId="19FA3E6C" w:rsidR="00ED0605" w:rsidRDefault="00ED0605" w:rsidP="00ED0605">
      <w:pPr>
        <w:spacing w:after="0" w:line="240" w:lineRule="auto"/>
        <w:jc w:val="both"/>
        <w:rPr>
          <w:sz w:val="24"/>
          <w:szCs w:val="24"/>
        </w:rPr>
      </w:pPr>
      <w:r>
        <w:rPr>
          <w:sz w:val="24"/>
          <w:szCs w:val="24"/>
        </w:rPr>
        <w:t xml:space="preserve">The meeting was adjourned at </w:t>
      </w:r>
      <w:r w:rsidR="000B47B7">
        <w:rPr>
          <w:sz w:val="24"/>
          <w:szCs w:val="24"/>
        </w:rPr>
        <w:t>6:29</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3645D6B3"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1"/>
  </w:num>
  <w:num w:numId="2" w16cid:durableId="1384913746">
    <w:abstractNumId w:val="8"/>
  </w:num>
  <w:num w:numId="3" w16cid:durableId="1276475300">
    <w:abstractNumId w:val="10"/>
  </w:num>
  <w:num w:numId="4" w16cid:durableId="2106535421">
    <w:abstractNumId w:val="13"/>
  </w:num>
  <w:num w:numId="5" w16cid:durableId="1483883938">
    <w:abstractNumId w:val="4"/>
  </w:num>
  <w:num w:numId="6" w16cid:durableId="1758165315">
    <w:abstractNumId w:val="20"/>
  </w:num>
  <w:num w:numId="7" w16cid:durableId="237642132">
    <w:abstractNumId w:val="3"/>
  </w:num>
  <w:num w:numId="8" w16cid:durableId="453250258">
    <w:abstractNumId w:val="9"/>
  </w:num>
  <w:num w:numId="9" w16cid:durableId="510024675">
    <w:abstractNumId w:val="11"/>
  </w:num>
  <w:num w:numId="10" w16cid:durableId="6250412">
    <w:abstractNumId w:val="17"/>
  </w:num>
  <w:num w:numId="11" w16cid:durableId="1474712286">
    <w:abstractNumId w:val="18"/>
  </w:num>
  <w:num w:numId="12" w16cid:durableId="947086673">
    <w:abstractNumId w:val="7"/>
  </w:num>
  <w:num w:numId="13" w16cid:durableId="79446558">
    <w:abstractNumId w:val="5"/>
  </w:num>
  <w:num w:numId="14" w16cid:durableId="507985910">
    <w:abstractNumId w:val="16"/>
  </w:num>
  <w:num w:numId="15" w16cid:durableId="169956219">
    <w:abstractNumId w:val="14"/>
  </w:num>
  <w:num w:numId="16" w16cid:durableId="244802915">
    <w:abstractNumId w:val="2"/>
  </w:num>
  <w:num w:numId="17" w16cid:durableId="1278828574">
    <w:abstractNumId w:val="15"/>
  </w:num>
  <w:num w:numId="18" w16cid:durableId="558319701">
    <w:abstractNumId w:val="19"/>
  </w:num>
  <w:num w:numId="19" w16cid:durableId="527573024">
    <w:abstractNumId w:val="12"/>
  </w:num>
  <w:num w:numId="20" w16cid:durableId="1528325490">
    <w:abstractNumId w:val="0"/>
  </w:num>
  <w:num w:numId="21" w16cid:durableId="1891376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76ED6"/>
    <w:rsid w:val="00085251"/>
    <w:rsid w:val="000865A9"/>
    <w:rsid w:val="0008795F"/>
    <w:rsid w:val="000A2366"/>
    <w:rsid w:val="000A60A5"/>
    <w:rsid w:val="000A7A78"/>
    <w:rsid w:val="000B47B7"/>
    <w:rsid w:val="000D0B94"/>
    <w:rsid w:val="000F3E2C"/>
    <w:rsid w:val="00104055"/>
    <w:rsid w:val="001152CB"/>
    <w:rsid w:val="00125961"/>
    <w:rsid w:val="0014128E"/>
    <w:rsid w:val="00151221"/>
    <w:rsid w:val="00152049"/>
    <w:rsid w:val="00157BFF"/>
    <w:rsid w:val="00163431"/>
    <w:rsid w:val="00165C1B"/>
    <w:rsid w:val="0016617D"/>
    <w:rsid w:val="001733F2"/>
    <w:rsid w:val="001735E1"/>
    <w:rsid w:val="00184A22"/>
    <w:rsid w:val="0018751A"/>
    <w:rsid w:val="00192563"/>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11B71"/>
    <w:rsid w:val="00413D67"/>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181B"/>
    <w:rsid w:val="00617177"/>
    <w:rsid w:val="0062042A"/>
    <w:rsid w:val="0063049E"/>
    <w:rsid w:val="00640719"/>
    <w:rsid w:val="00644FEA"/>
    <w:rsid w:val="00645FB6"/>
    <w:rsid w:val="00646625"/>
    <w:rsid w:val="00650E9A"/>
    <w:rsid w:val="00657042"/>
    <w:rsid w:val="00667455"/>
    <w:rsid w:val="00674417"/>
    <w:rsid w:val="0067642C"/>
    <w:rsid w:val="00684D82"/>
    <w:rsid w:val="00694E7A"/>
    <w:rsid w:val="006A5E0F"/>
    <w:rsid w:val="006B082A"/>
    <w:rsid w:val="006B3491"/>
    <w:rsid w:val="006C5342"/>
    <w:rsid w:val="006D497F"/>
    <w:rsid w:val="006F0920"/>
    <w:rsid w:val="006F103B"/>
    <w:rsid w:val="00703E5D"/>
    <w:rsid w:val="00704617"/>
    <w:rsid w:val="00710581"/>
    <w:rsid w:val="00716813"/>
    <w:rsid w:val="00717790"/>
    <w:rsid w:val="00723857"/>
    <w:rsid w:val="00736403"/>
    <w:rsid w:val="007426F7"/>
    <w:rsid w:val="0074527B"/>
    <w:rsid w:val="00760065"/>
    <w:rsid w:val="00765CBB"/>
    <w:rsid w:val="0077743D"/>
    <w:rsid w:val="007857D3"/>
    <w:rsid w:val="00795328"/>
    <w:rsid w:val="007A6799"/>
    <w:rsid w:val="007A7998"/>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C7088"/>
    <w:rsid w:val="008E09C7"/>
    <w:rsid w:val="008F15B4"/>
    <w:rsid w:val="008F3E83"/>
    <w:rsid w:val="008F5D9E"/>
    <w:rsid w:val="00900B73"/>
    <w:rsid w:val="0091074B"/>
    <w:rsid w:val="00911467"/>
    <w:rsid w:val="00913034"/>
    <w:rsid w:val="00923E95"/>
    <w:rsid w:val="009261DF"/>
    <w:rsid w:val="00926B61"/>
    <w:rsid w:val="00932D52"/>
    <w:rsid w:val="00945BE7"/>
    <w:rsid w:val="00946C0D"/>
    <w:rsid w:val="0095422C"/>
    <w:rsid w:val="00956122"/>
    <w:rsid w:val="009567F6"/>
    <w:rsid w:val="00956A85"/>
    <w:rsid w:val="009676C3"/>
    <w:rsid w:val="00980422"/>
    <w:rsid w:val="00983A45"/>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34685"/>
    <w:rsid w:val="00B35C83"/>
    <w:rsid w:val="00B460FD"/>
    <w:rsid w:val="00B55461"/>
    <w:rsid w:val="00B60D07"/>
    <w:rsid w:val="00B62323"/>
    <w:rsid w:val="00B63565"/>
    <w:rsid w:val="00B63706"/>
    <w:rsid w:val="00B6416E"/>
    <w:rsid w:val="00B64D05"/>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11CE0"/>
    <w:rsid w:val="00D441D6"/>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E463AF"/>
    <w:rsid w:val="00E57AC0"/>
    <w:rsid w:val="00E706A1"/>
    <w:rsid w:val="00E711BA"/>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72578"/>
    <w:rsid w:val="00F80398"/>
    <w:rsid w:val="00F8747D"/>
    <w:rsid w:val="00FA1A45"/>
    <w:rsid w:val="00FA3196"/>
    <w:rsid w:val="00FB1FEE"/>
    <w:rsid w:val="00FC1496"/>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10</cp:revision>
  <cp:lastPrinted>2025-07-23T17:02:00Z</cp:lastPrinted>
  <dcterms:created xsi:type="dcterms:W3CDTF">2025-06-10T15:43:00Z</dcterms:created>
  <dcterms:modified xsi:type="dcterms:W3CDTF">2025-11-11T15:28:00Z</dcterms:modified>
</cp:coreProperties>
</file>