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D14D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</w:p>
    <w:p w14:paraId="7B0C457F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</w:t>
      </w:r>
    </w:p>
    <w:p w14:paraId="20D300C4" w14:textId="439D934F" w:rsidR="00ED0605" w:rsidRDefault="00833998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13</w:t>
      </w:r>
      <w:r w:rsidR="00684D82">
        <w:rPr>
          <w:b/>
          <w:bCs/>
          <w:sz w:val="28"/>
          <w:szCs w:val="28"/>
        </w:rPr>
        <w:t>, 2024</w:t>
      </w:r>
      <w:r w:rsidR="00ED0605">
        <w:rPr>
          <w:b/>
          <w:bCs/>
          <w:sz w:val="28"/>
          <w:szCs w:val="28"/>
        </w:rPr>
        <w:t xml:space="preserve"> – 6:</w:t>
      </w:r>
      <w:r w:rsidR="0048014E">
        <w:rPr>
          <w:b/>
          <w:bCs/>
          <w:sz w:val="28"/>
          <w:szCs w:val="28"/>
        </w:rPr>
        <w:t>0</w:t>
      </w:r>
      <w:r w:rsidR="00ED0605">
        <w:rPr>
          <w:b/>
          <w:bCs/>
          <w:sz w:val="28"/>
          <w:szCs w:val="28"/>
        </w:rPr>
        <w:t>0pm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45FCE0EA" w14:textId="77777777" w:rsidR="00ED0605" w:rsidRDefault="00ED0605" w:rsidP="00ED0605">
      <w:pPr>
        <w:spacing w:line="240" w:lineRule="auto"/>
        <w:jc w:val="both"/>
        <w:rPr>
          <w:b/>
          <w:bCs/>
          <w:sz w:val="24"/>
          <w:szCs w:val="24"/>
        </w:rPr>
      </w:pPr>
    </w:p>
    <w:p w14:paraId="114D59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5F765EE5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5B236C9A" w14:textId="4A263954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7D5A3A">
        <w:rPr>
          <w:sz w:val="24"/>
          <w:szCs w:val="24"/>
        </w:rPr>
        <w:t>Ruppel</w:t>
      </w:r>
      <w:r>
        <w:rPr>
          <w:sz w:val="24"/>
          <w:szCs w:val="24"/>
        </w:rPr>
        <w:t xml:space="preserve"> called the meeting to order at 6:</w:t>
      </w:r>
      <w:r w:rsidR="0048014E">
        <w:rPr>
          <w:sz w:val="24"/>
          <w:szCs w:val="24"/>
        </w:rPr>
        <w:t>0</w:t>
      </w:r>
      <w:r>
        <w:rPr>
          <w:sz w:val="24"/>
          <w:szCs w:val="24"/>
        </w:rPr>
        <w:t>0pm.</w:t>
      </w:r>
    </w:p>
    <w:p w14:paraId="790A41FC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9924BE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267CA7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9FC25E4" w14:textId="7622BB25" w:rsidR="00ED0605" w:rsidRDefault="0019773B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Cheryl Grove,</w:t>
      </w:r>
      <w:r w:rsidR="00833998">
        <w:rPr>
          <w:sz w:val="24"/>
          <w:szCs w:val="24"/>
        </w:rPr>
        <w:t xml:space="preserve"> </w:t>
      </w:r>
      <w:r>
        <w:rPr>
          <w:sz w:val="24"/>
          <w:szCs w:val="24"/>
        </w:rPr>
        <w:t>Steve Bertucci Jr.</w:t>
      </w:r>
      <w:r w:rsidR="007D5A3A">
        <w:rPr>
          <w:sz w:val="24"/>
          <w:szCs w:val="24"/>
        </w:rPr>
        <w:t xml:space="preserve">, and Randy Ruppel – Present. </w:t>
      </w:r>
      <w:r w:rsidR="00833998">
        <w:rPr>
          <w:sz w:val="24"/>
          <w:szCs w:val="24"/>
        </w:rPr>
        <w:t xml:space="preserve">Michael Anderson – Absent/Excused. </w:t>
      </w:r>
      <w:proofErr w:type="gramStart"/>
      <w:r w:rsidR="00ED0605">
        <w:rPr>
          <w:sz w:val="24"/>
          <w:szCs w:val="24"/>
        </w:rPr>
        <w:t>Also</w:t>
      </w:r>
      <w:proofErr w:type="gramEnd"/>
      <w:r w:rsidR="00ED0605">
        <w:rPr>
          <w:sz w:val="24"/>
          <w:szCs w:val="24"/>
        </w:rPr>
        <w:t xml:space="preserve"> present Leah Dompierre, Recording Secretary</w:t>
      </w:r>
      <w:r w:rsidR="00684D82">
        <w:rPr>
          <w:sz w:val="24"/>
          <w:szCs w:val="24"/>
        </w:rPr>
        <w:t>, and Erin Bertucci, Zoning Administrator.</w:t>
      </w:r>
    </w:p>
    <w:p w14:paraId="494670DF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E64FB1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7300B621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7D5812F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Pledge of Allegiance was in order.</w:t>
      </w:r>
    </w:p>
    <w:p w14:paraId="17B185D8" w14:textId="77777777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</w:p>
    <w:p w14:paraId="58B63A95" w14:textId="77777777" w:rsidR="00833998" w:rsidRDefault="00833998" w:rsidP="008339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61F23DA5" w14:textId="77777777" w:rsidR="00833998" w:rsidRDefault="00833998" w:rsidP="00833998">
      <w:pPr>
        <w:spacing w:after="0" w:line="240" w:lineRule="auto"/>
        <w:jc w:val="both"/>
        <w:rPr>
          <w:sz w:val="24"/>
          <w:szCs w:val="24"/>
        </w:rPr>
      </w:pPr>
    </w:p>
    <w:p w14:paraId="136304A7" w14:textId="2755BE54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Motion by Bertucci Jr. to approve the agenda, with support from Grove.</w:t>
      </w:r>
      <w:r w:rsidRPr="00252022">
        <w:rPr>
          <w:sz w:val="24"/>
          <w:szCs w:val="24"/>
        </w:rPr>
        <w:t xml:space="preserve"> </w:t>
      </w:r>
      <w:r>
        <w:rPr>
          <w:sz w:val="24"/>
          <w:szCs w:val="24"/>
        </w:rPr>
        <w:t>Ayes – 3, Nays – 0, Absent - 1. Motion carried.</w:t>
      </w:r>
    </w:p>
    <w:p w14:paraId="36DC54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3DA9BE6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APPROVAL OF PREVIOUS MINUTES</w:t>
      </w:r>
    </w:p>
    <w:p w14:paraId="33F94BEE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7DE2C83E" w14:textId="32BC75CD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</w:t>
      </w:r>
      <w:r w:rsidR="00833998">
        <w:rPr>
          <w:sz w:val="24"/>
          <w:szCs w:val="24"/>
        </w:rPr>
        <w:t>Grove.</w:t>
      </w:r>
      <w:r>
        <w:rPr>
          <w:sz w:val="24"/>
          <w:szCs w:val="24"/>
        </w:rPr>
        <w:t xml:space="preserve"> to approve the minutes from the </w:t>
      </w:r>
      <w:r w:rsidR="00833998">
        <w:rPr>
          <w:sz w:val="24"/>
          <w:szCs w:val="24"/>
        </w:rPr>
        <w:t>April 8</w:t>
      </w:r>
      <w:r>
        <w:rPr>
          <w:sz w:val="24"/>
          <w:szCs w:val="24"/>
        </w:rPr>
        <w:t>, 202</w:t>
      </w:r>
      <w:r w:rsidR="0019773B">
        <w:rPr>
          <w:sz w:val="24"/>
          <w:szCs w:val="24"/>
        </w:rPr>
        <w:t>4</w:t>
      </w:r>
      <w:r>
        <w:rPr>
          <w:sz w:val="24"/>
          <w:szCs w:val="24"/>
        </w:rPr>
        <w:t xml:space="preserve"> meeting. Seconded by</w:t>
      </w:r>
      <w:r w:rsidR="00E706A1">
        <w:rPr>
          <w:sz w:val="24"/>
          <w:szCs w:val="24"/>
        </w:rPr>
        <w:t xml:space="preserve"> </w:t>
      </w:r>
      <w:r w:rsidR="00833998">
        <w:rPr>
          <w:sz w:val="24"/>
          <w:szCs w:val="24"/>
        </w:rPr>
        <w:t xml:space="preserve">Bertucci Jr. </w:t>
      </w:r>
      <w:r>
        <w:rPr>
          <w:sz w:val="24"/>
          <w:szCs w:val="24"/>
        </w:rPr>
        <w:t xml:space="preserve"> Ayes - </w:t>
      </w:r>
      <w:r w:rsidR="00833998">
        <w:rPr>
          <w:sz w:val="24"/>
          <w:szCs w:val="24"/>
        </w:rPr>
        <w:t>3</w:t>
      </w:r>
      <w:r>
        <w:rPr>
          <w:sz w:val="24"/>
          <w:szCs w:val="24"/>
        </w:rPr>
        <w:t xml:space="preserve">, Nays </w:t>
      </w:r>
      <w:r w:rsidR="00833998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  <w:r w:rsidR="00833998">
        <w:rPr>
          <w:sz w:val="24"/>
          <w:szCs w:val="24"/>
        </w:rPr>
        <w:t>, Absent - 1</w:t>
      </w:r>
      <w:r w:rsidR="00684D82">
        <w:rPr>
          <w:sz w:val="24"/>
          <w:szCs w:val="24"/>
        </w:rPr>
        <w:t>.</w:t>
      </w:r>
      <w:r>
        <w:rPr>
          <w:sz w:val="24"/>
          <w:szCs w:val="24"/>
        </w:rPr>
        <w:t xml:space="preserve"> Motion </w:t>
      </w:r>
      <w:r w:rsidR="007D5A3A">
        <w:rPr>
          <w:sz w:val="24"/>
          <w:szCs w:val="24"/>
        </w:rPr>
        <w:t>carried</w:t>
      </w:r>
      <w:r>
        <w:rPr>
          <w:sz w:val="24"/>
          <w:szCs w:val="24"/>
        </w:rPr>
        <w:t xml:space="preserve">. </w:t>
      </w:r>
    </w:p>
    <w:p w14:paraId="0028EA1D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CAA0A1D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COMMUNICATIONS/CORRESPONDENCE</w:t>
      </w:r>
    </w:p>
    <w:p w14:paraId="6252E17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0A1504E" w14:textId="31163E5A" w:rsidR="00ED0605" w:rsidRDefault="0083399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Correspondence was read from Aaron Carr stating his resignation from the Ely Township Planning Commission effective immediately. He has taken a new position out of the area and wishes the Planning Commission all the best for the future. </w:t>
      </w:r>
    </w:p>
    <w:p w14:paraId="2254F72B" w14:textId="77777777" w:rsidR="0060181B" w:rsidRDefault="0060181B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7E1F5A5" w14:textId="1036469F" w:rsidR="005473A0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C56C21">
        <w:rPr>
          <w:b/>
          <w:bCs/>
          <w:sz w:val="24"/>
          <w:szCs w:val="24"/>
        </w:rPr>
        <w:t>–</w:t>
      </w:r>
      <w:r w:rsidR="007426F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None</w:t>
      </w:r>
    </w:p>
    <w:p w14:paraId="5EFE62A5" w14:textId="77777777" w:rsidR="00C56C21" w:rsidRDefault="00C56C21" w:rsidP="00ED0605">
      <w:pPr>
        <w:spacing w:after="0" w:line="240" w:lineRule="auto"/>
        <w:jc w:val="both"/>
        <w:rPr>
          <w:sz w:val="24"/>
          <w:szCs w:val="24"/>
        </w:rPr>
      </w:pPr>
    </w:p>
    <w:p w14:paraId="226AEAE6" w14:textId="77777777" w:rsidR="00C56C21" w:rsidRDefault="00C56C21" w:rsidP="00C56C2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ADMINISTRATORS REPORT</w:t>
      </w:r>
    </w:p>
    <w:p w14:paraId="7AC23C63" w14:textId="77777777" w:rsidR="00C56C21" w:rsidRDefault="00C56C21" w:rsidP="00C56C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 new approved zoning permits were discussed.</w:t>
      </w:r>
    </w:p>
    <w:p w14:paraId="0893A312" w14:textId="77777777" w:rsidR="00C56C21" w:rsidRDefault="00C56C21" w:rsidP="00C56C21">
      <w:pPr>
        <w:spacing w:after="0" w:line="240" w:lineRule="auto"/>
        <w:jc w:val="both"/>
        <w:rPr>
          <w:sz w:val="24"/>
          <w:szCs w:val="24"/>
        </w:rPr>
      </w:pPr>
    </w:p>
    <w:p w14:paraId="152914F9" w14:textId="77777777" w:rsidR="00A73166" w:rsidRDefault="00A73166" w:rsidP="00A73166">
      <w:pPr>
        <w:spacing w:after="0"/>
        <w:contextualSpacing/>
        <w:rPr>
          <w:sz w:val="24"/>
          <w:szCs w:val="24"/>
        </w:rPr>
      </w:pPr>
    </w:p>
    <w:p w14:paraId="45CCADC1" w14:textId="77777777" w:rsidR="00A73166" w:rsidRDefault="00A73166" w:rsidP="00A73166">
      <w:pPr>
        <w:spacing w:after="0"/>
        <w:contextualSpacing/>
        <w:rPr>
          <w:sz w:val="24"/>
          <w:szCs w:val="24"/>
        </w:rPr>
      </w:pPr>
    </w:p>
    <w:p w14:paraId="77F8463F" w14:textId="641647C8" w:rsidR="00A73166" w:rsidRPr="00A73166" w:rsidRDefault="00A73166" w:rsidP="00A73166">
      <w:pPr>
        <w:spacing w:after="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lastRenderedPageBreak/>
        <w:t>Violation:</w:t>
      </w:r>
    </w:p>
    <w:p w14:paraId="0AABC8C4" w14:textId="529F088B" w:rsidR="00A73166" w:rsidRPr="00A73166" w:rsidRDefault="00A73166" w:rsidP="00A73166">
      <w:pPr>
        <w:spacing w:after="0"/>
        <w:ind w:left="72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>-Chicken complaint on County Road CD. Was a new property owner</w:t>
      </w:r>
      <w:r>
        <w:rPr>
          <w:sz w:val="24"/>
          <w:szCs w:val="24"/>
        </w:rPr>
        <w:t xml:space="preserve"> unaware of</w:t>
      </w:r>
      <w:r w:rsidRPr="00A73166">
        <w:rPr>
          <w:sz w:val="24"/>
          <w:szCs w:val="24"/>
        </w:rPr>
        <w:t xml:space="preserve"> the Ordinance</w:t>
      </w:r>
      <w:r>
        <w:rPr>
          <w:sz w:val="24"/>
          <w:szCs w:val="24"/>
        </w:rPr>
        <w:t>,</w:t>
      </w:r>
      <w:r w:rsidRPr="00A73166">
        <w:rPr>
          <w:sz w:val="24"/>
          <w:szCs w:val="24"/>
        </w:rPr>
        <w:t xml:space="preserve"> got rid of the chickens instead of continuing.</w:t>
      </w:r>
    </w:p>
    <w:p w14:paraId="7B41ADA3" w14:textId="77777777" w:rsidR="00A73166" w:rsidRPr="00A73166" w:rsidRDefault="00A73166" w:rsidP="00A73166">
      <w:pPr>
        <w:spacing w:after="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>On-going:</w:t>
      </w:r>
    </w:p>
    <w:p w14:paraId="21AF4D63" w14:textId="05495F01" w:rsidR="00A73166" w:rsidRPr="00A73166" w:rsidRDefault="00A73166" w:rsidP="00A73166">
      <w:pPr>
        <w:spacing w:after="0"/>
        <w:ind w:left="72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>-Slawski: Garbage continues to remain on property. One of the campers has areas that have apparent water damage and are falling off.</w:t>
      </w:r>
      <w:r w:rsidR="00736403">
        <w:rPr>
          <w:sz w:val="24"/>
          <w:szCs w:val="24"/>
        </w:rPr>
        <w:t xml:space="preserve"> Waiting on Judge Kangas to do final court order. </w:t>
      </w:r>
    </w:p>
    <w:p w14:paraId="5D389C84" w14:textId="3E9A49FA" w:rsidR="00A73166" w:rsidRPr="00A73166" w:rsidRDefault="00A73166" w:rsidP="00A73166">
      <w:pPr>
        <w:spacing w:after="0"/>
        <w:ind w:left="72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>-Carello/Beaupied: Vehicles continue to be removed. 4-5 in disrepair remain along with the larger vehicles that are unlicensed. Debris is piled all around the property</w:t>
      </w:r>
      <w:r>
        <w:rPr>
          <w:sz w:val="24"/>
          <w:szCs w:val="24"/>
        </w:rPr>
        <w:t xml:space="preserve"> but appears to be in a somewhat organized manner</w:t>
      </w:r>
      <w:r w:rsidRPr="00A73166">
        <w:rPr>
          <w:sz w:val="24"/>
          <w:szCs w:val="24"/>
        </w:rPr>
        <w:t>.</w:t>
      </w:r>
    </w:p>
    <w:p w14:paraId="5FD94DB7" w14:textId="64600249" w:rsidR="00A73166" w:rsidRPr="00A73166" w:rsidRDefault="00A73166" w:rsidP="00A73166">
      <w:pPr>
        <w:spacing w:after="0"/>
        <w:ind w:left="72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 xml:space="preserve">-Warlin/Chipman: After remediation last fall of birds being enclosed, they continue to roam onto other properties. </w:t>
      </w:r>
      <w:r w:rsidR="00736403">
        <w:rPr>
          <w:sz w:val="24"/>
          <w:szCs w:val="24"/>
        </w:rPr>
        <w:t xml:space="preserve">If chickens continue to not be contained, will be forced to revoke permit and she must get rid of them. </w:t>
      </w:r>
      <w:r w:rsidRPr="00A73166">
        <w:rPr>
          <w:sz w:val="24"/>
          <w:szCs w:val="24"/>
        </w:rPr>
        <w:t xml:space="preserve">The goats have </w:t>
      </w:r>
      <w:r w:rsidR="00736403">
        <w:rPr>
          <w:sz w:val="24"/>
          <w:szCs w:val="24"/>
        </w:rPr>
        <w:t xml:space="preserve">also </w:t>
      </w:r>
      <w:r w:rsidRPr="00A73166">
        <w:rPr>
          <w:sz w:val="24"/>
          <w:szCs w:val="24"/>
        </w:rPr>
        <w:t xml:space="preserve">been viewed on </w:t>
      </w:r>
      <w:proofErr w:type="gramStart"/>
      <w:r w:rsidRPr="00A73166">
        <w:rPr>
          <w:sz w:val="24"/>
          <w:szCs w:val="24"/>
        </w:rPr>
        <w:t>site</w:t>
      </w:r>
      <w:proofErr w:type="gramEnd"/>
      <w:r w:rsidRPr="00A73166">
        <w:rPr>
          <w:sz w:val="24"/>
          <w:szCs w:val="24"/>
        </w:rPr>
        <w:t xml:space="preserve"> </w:t>
      </w:r>
      <w:r w:rsidR="00736403">
        <w:rPr>
          <w:sz w:val="24"/>
          <w:szCs w:val="24"/>
        </w:rPr>
        <w:t xml:space="preserve">and on social media as of late. As goats are considered livestock, and property is in residential area, she is in violation of zoning ordinance. Attorney Zappa will </w:t>
      </w:r>
      <w:r w:rsidR="00ED085B">
        <w:rPr>
          <w:sz w:val="24"/>
          <w:szCs w:val="24"/>
        </w:rPr>
        <w:t xml:space="preserve">take </w:t>
      </w:r>
      <w:proofErr w:type="gramStart"/>
      <w:r w:rsidR="00ED085B">
        <w:rPr>
          <w:sz w:val="24"/>
          <w:szCs w:val="24"/>
        </w:rPr>
        <w:t>next</w:t>
      </w:r>
      <w:proofErr w:type="gramEnd"/>
      <w:r w:rsidR="00ED085B">
        <w:rPr>
          <w:sz w:val="24"/>
          <w:szCs w:val="24"/>
        </w:rPr>
        <w:t xml:space="preserve"> steps in enforcing. </w:t>
      </w:r>
    </w:p>
    <w:p w14:paraId="04EB9807" w14:textId="77777777" w:rsidR="00C56C21" w:rsidRDefault="00C56C21" w:rsidP="00C56C21">
      <w:pPr>
        <w:spacing w:after="0" w:line="240" w:lineRule="auto"/>
        <w:jc w:val="both"/>
        <w:rPr>
          <w:sz w:val="24"/>
          <w:szCs w:val="24"/>
        </w:rPr>
      </w:pPr>
    </w:p>
    <w:p w14:paraId="4183A439" w14:textId="73FC748A" w:rsidR="00A73166" w:rsidRDefault="00A73166" w:rsidP="00C56C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Continuing Master Citizen Planner series. </w:t>
      </w:r>
    </w:p>
    <w:p w14:paraId="03EA69C7" w14:textId="77777777" w:rsidR="00A73166" w:rsidRDefault="00A73166" w:rsidP="00C56C21">
      <w:pPr>
        <w:spacing w:after="0" w:line="240" w:lineRule="auto"/>
        <w:jc w:val="both"/>
        <w:rPr>
          <w:sz w:val="24"/>
          <w:szCs w:val="24"/>
        </w:rPr>
      </w:pPr>
    </w:p>
    <w:p w14:paraId="6A7EED85" w14:textId="2C2C3B98" w:rsidR="00C56C21" w:rsidRPr="00C56C21" w:rsidRDefault="00C56C21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Erin Bertucci, Zoning Administrator</w:t>
      </w:r>
    </w:p>
    <w:p w14:paraId="2B4C130B" w14:textId="77777777" w:rsidR="005473A0" w:rsidRDefault="005473A0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9398025" w14:textId="17E019AF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6DF5DCBC" w14:textId="77777777" w:rsidR="00ED0605" w:rsidRDefault="00ED0605" w:rsidP="00ED060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0C221B93" w14:textId="1D6E04B0" w:rsidR="00ED0605" w:rsidRDefault="0040402D" w:rsidP="00ED0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US-41 Corridor Meeting Minutes were discussed. </w:t>
      </w:r>
    </w:p>
    <w:p w14:paraId="320E6C97" w14:textId="23BDE6FF" w:rsidR="00E706A1" w:rsidRPr="00C56C21" w:rsidRDefault="0040402D" w:rsidP="00E70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06A1">
        <w:rPr>
          <w:sz w:val="24"/>
          <w:szCs w:val="24"/>
        </w:rPr>
        <w:t xml:space="preserve">Master Plan Discussion </w:t>
      </w:r>
      <w:r w:rsidR="00CD78C9" w:rsidRPr="00E706A1">
        <w:rPr>
          <w:sz w:val="24"/>
          <w:szCs w:val="24"/>
        </w:rPr>
        <w:t>–</w:t>
      </w:r>
      <w:r w:rsidRPr="00E706A1">
        <w:rPr>
          <w:sz w:val="24"/>
          <w:szCs w:val="24"/>
        </w:rPr>
        <w:t xml:space="preserve"> </w:t>
      </w:r>
      <w:r w:rsidR="00C56C21">
        <w:rPr>
          <w:sz w:val="24"/>
          <w:szCs w:val="24"/>
        </w:rPr>
        <w:t xml:space="preserve">Draft letter to be written to the Board as a formal </w:t>
      </w:r>
      <w:proofErr w:type="gramStart"/>
      <w:r w:rsidR="00EE7E36">
        <w:rPr>
          <w:sz w:val="24"/>
          <w:szCs w:val="24"/>
        </w:rPr>
        <w:t xml:space="preserve">notification </w:t>
      </w:r>
      <w:r w:rsidR="00C56C21">
        <w:rPr>
          <w:sz w:val="24"/>
          <w:szCs w:val="24"/>
        </w:rPr>
        <w:t xml:space="preserve"> </w:t>
      </w:r>
      <w:r w:rsidR="00EE7E36">
        <w:rPr>
          <w:sz w:val="24"/>
          <w:szCs w:val="24"/>
        </w:rPr>
        <w:t>of</w:t>
      </w:r>
      <w:proofErr w:type="gramEnd"/>
      <w:r w:rsidR="00C56C21">
        <w:rPr>
          <w:sz w:val="24"/>
          <w:szCs w:val="24"/>
        </w:rPr>
        <w:t xml:space="preserve"> Public Hearing in July</w:t>
      </w:r>
      <w:r w:rsidR="00EE7E36">
        <w:rPr>
          <w:sz w:val="24"/>
          <w:szCs w:val="24"/>
        </w:rPr>
        <w:t xml:space="preserve"> for final review</w:t>
      </w:r>
      <w:r w:rsidR="00C56C21">
        <w:rPr>
          <w:sz w:val="24"/>
          <w:szCs w:val="24"/>
        </w:rPr>
        <w:t>.</w:t>
      </w:r>
      <w:r w:rsidR="00E706A1">
        <w:rPr>
          <w:sz w:val="24"/>
          <w:szCs w:val="24"/>
        </w:rPr>
        <w:t xml:space="preserve"> </w:t>
      </w:r>
    </w:p>
    <w:p w14:paraId="0112456D" w14:textId="77777777" w:rsidR="00E706A1" w:rsidRPr="00E706A1" w:rsidRDefault="00E706A1" w:rsidP="00E706A1">
      <w:pPr>
        <w:spacing w:after="0" w:line="240" w:lineRule="auto"/>
        <w:jc w:val="both"/>
        <w:rPr>
          <w:sz w:val="24"/>
          <w:szCs w:val="24"/>
        </w:rPr>
      </w:pPr>
    </w:p>
    <w:p w14:paraId="6F9C1A67" w14:textId="50E712CB" w:rsidR="007D5A3A" w:rsidRDefault="00ED0605" w:rsidP="007D5A3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7426F7">
        <w:rPr>
          <w:b/>
          <w:bCs/>
          <w:sz w:val="24"/>
          <w:szCs w:val="24"/>
        </w:rPr>
        <w:t xml:space="preserve"> </w:t>
      </w:r>
    </w:p>
    <w:p w14:paraId="74E6FB99" w14:textId="77777777" w:rsidR="00C56C21" w:rsidRDefault="00C56C21" w:rsidP="007D5A3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E8998A" w14:textId="72F9BEE8" w:rsidR="00C56C21" w:rsidRPr="00C56C21" w:rsidRDefault="00C56C21" w:rsidP="00C56C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ORV Ordinance Discussion – Motion by Ruppel, t</w:t>
      </w:r>
      <w:r w:rsidR="00736403">
        <w:rPr>
          <w:sz w:val="24"/>
          <w:szCs w:val="24"/>
        </w:rPr>
        <w:t>o opt in to the 2024 Marquette County ORV Ordinance amendment and</w:t>
      </w:r>
      <w:r>
        <w:rPr>
          <w:sz w:val="24"/>
          <w:szCs w:val="24"/>
        </w:rPr>
        <w:t xml:space="preserve"> leave all roads in Ely Township as</w:t>
      </w:r>
      <w:r w:rsidR="00A73166">
        <w:rPr>
          <w:sz w:val="24"/>
          <w:szCs w:val="24"/>
        </w:rPr>
        <w:t>-</w:t>
      </w:r>
      <w:r>
        <w:rPr>
          <w:sz w:val="24"/>
          <w:szCs w:val="24"/>
        </w:rPr>
        <w:t>is</w:t>
      </w:r>
      <w:r w:rsidR="00736403">
        <w:rPr>
          <w:sz w:val="24"/>
          <w:szCs w:val="24"/>
        </w:rPr>
        <w:t xml:space="preserve">. </w:t>
      </w:r>
      <w:r>
        <w:rPr>
          <w:sz w:val="24"/>
          <w:szCs w:val="24"/>
        </w:rPr>
        <w:t>Seconded by Bertucci Jr. Ayes – 3, Nays – 0, Absent – 1. Motion carried.</w:t>
      </w:r>
    </w:p>
    <w:p w14:paraId="2B943F80" w14:textId="5B6FCF22" w:rsidR="00C56C21" w:rsidRPr="00C56C21" w:rsidRDefault="00C56C21" w:rsidP="00C56C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Picnic Table Replacement – Motion by Ruppel to approve</w:t>
      </w:r>
      <w:r w:rsidR="00ED085B">
        <w:rPr>
          <w:sz w:val="24"/>
          <w:szCs w:val="24"/>
        </w:rPr>
        <w:t xml:space="preserve"> up to $4,000.00 for</w:t>
      </w:r>
      <w:r>
        <w:rPr>
          <w:sz w:val="24"/>
          <w:szCs w:val="24"/>
        </w:rPr>
        <w:t xml:space="preserve"> the purchase of four new picnic tables</w:t>
      </w:r>
      <w:r w:rsidR="00ED085B">
        <w:rPr>
          <w:sz w:val="24"/>
          <w:szCs w:val="24"/>
        </w:rPr>
        <w:t xml:space="preserve"> to replace damaged ones. </w:t>
      </w:r>
      <w:r>
        <w:rPr>
          <w:sz w:val="24"/>
          <w:szCs w:val="24"/>
        </w:rPr>
        <w:t>Seconded by Grove. Ayes – 3, Nays – 0, Absent – 1. Motion carried.</w:t>
      </w:r>
    </w:p>
    <w:p w14:paraId="77197172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FBCD365" w14:textId="2193F7CE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</w:p>
    <w:p w14:paraId="5703B202" w14:textId="77777777" w:rsidR="00C56C21" w:rsidRDefault="00C56C21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C87E03A" w14:textId="158843C5" w:rsidR="00C56C21" w:rsidRDefault="00C56C21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 Laakso </w:t>
      </w:r>
      <w:r w:rsidR="00ED085B">
        <w:rPr>
          <w:sz w:val="24"/>
          <w:szCs w:val="24"/>
        </w:rPr>
        <w:t xml:space="preserve">stated that </w:t>
      </w:r>
      <w:r w:rsidR="00A73166">
        <w:rPr>
          <w:sz w:val="24"/>
          <w:szCs w:val="24"/>
        </w:rPr>
        <w:t>at the former Diorite school,</w:t>
      </w:r>
      <w:r w:rsidR="001B6A65">
        <w:rPr>
          <w:sz w:val="24"/>
          <w:szCs w:val="24"/>
        </w:rPr>
        <w:t xml:space="preserve"> </w:t>
      </w:r>
      <w:r w:rsidR="00A73166">
        <w:rPr>
          <w:sz w:val="24"/>
          <w:szCs w:val="24"/>
        </w:rPr>
        <w:t xml:space="preserve">there appears to be blankets covering the windows and some sort of cables running </w:t>
      </w:r>
      <w:r w:rsidR="00ED085B">
        <w:rPr>
          <w:sz w:val="24"/>
          <w:szCs w:val="24"/>
        </w:rPr>
        <w:t>to the upstairs</w:t>
      </w:r>
      <w:r w:rsidR="00A73166">
        <w:rPr>
          <w:sz w:val="24"/>
          <w:szCs w:val="24"/>
        </w:rPr>
        <w:t xml:space="preserve">. </w:t>
      </w:r>
      <w:r w:rsidR="00ED085B">
        <w:rPr>
          <w:sz w:val="24"/>
          <w:szCs w:val="24"/>
        </w:rPr>
        <w:t xml:space="preserve">Increased </w:t>
      </w:r>
      <w:r w:rsidR="00A61E6F">
        <w:rPr>
          <w:sz w:val="24"/>
          <w:szCs w:val="24"/>
        </w:rPr>
        <w:t xml:space="preserve">concerns and </w:t>
      </w:r>
      <w:r w:rsidR="00ED085B">
        <w:rPr>
          <w:sz w:val="24"/>
          <w:szCs w:val="24"/>
        </w:rPr>
        <w:t xml:space="preserve">frustrations as all appropriate agencies have been notified of continued activity and violations </w:t>
      </w:r>
      <w:proofErr w:type="gramStart"/>
      <w:r w:rsidR="00ED085B">
        <w:rPr>
          <w:sz w:val="24"/>
          <w:szCs w:val="24"/>
        </w:rPr>
        <w:t>at</w:t>
      </w:r>
      <w:proofErr w:type="gramEnd"/>
      <w:r w:rsidR="00ED085B">
        <w:rPr>
          <w:sz w:val="24"/>
          <w:szCs w:val="24"/>
        </w:rPr>
        <w:t xml:space="preserve"> property, </w:t>
      </w:r>
      <w:r w:rsidR="00ED085B">
        <w:rPr>
          <w:sz w:val="24"/>
          <w:szCs w:val="24"/>
        </w:rPr>
        <w:lastRenderedPageBreak/>
        <w:t>but no actions have been taken.</w:t>
      </w:r>
      <w:r w:rsidR="00A61E6F">
        <w:rPr>
          <w:sz w:val="24"/>
          <w:szCs w:val="24"/>
        </w:rPr>
        <w:t xml:space="preserve"> Andrew Slawski has a show cause hearing at the end of May regarding non-payment of fines. </w:t>
      </w:r>
    </w:p>
    <w:p w14:paraId="64F17AD2" w14:textId="77777777" w:rsidR="00A61E6F" w:rsidRDefault="00A61E6F" w:rsidP="00ED0605">
      <w:pPr>
        <w:spacing w:after="0" w:line="240" w:lineRule="auto"/>
        <w:jc w:val="both"/>
        <w:rPr>
          <w:sz w:val="24"/>
          <w:szCs w:val="24"/>
        </w:rPr>
      </w:pPr>
    </w:p>
    <w:p w14:paraId="5F28D041" w14:textId="5917C4F3" w:rsidR="00ED085B" w:rsidRDefault="00ED085B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COMMENTS</w:t>
      </w:r>
    </w:p>
    <w:p w14:paraId="323FBB85" w14:textId="77777777" w:rsidR="00ED085B" w:rsidRDefault="00ED085B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A5B3BF4" w14:textId="49C3D01A" w:rsidR="00ED085B" w:rsidRDefault="00ED085B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Cheryl Grove inquired about progress on Harsila’s property. A letter was sent, </w:t>
      </w:r>
      <w:r w:rsidR="00A61E6F">
        <w:rPr>
          <w:sz w:val="24"/>
          <w:szCs w:val="24"/>
        </w:rPr>
        <w:t xml:space="preserve">clean up was supposed to begin, but not much progress has been made. </w:t>
      </w:r>
      <w:r>
        <w:rPr>
          <w:sz w:val="24"/>
          <w:szCs w:val="24"/>
        </w:rPr>
        <w:t>Attorney Zappa w</w:t>
      </w:r>
      <w:r w:rsidR="00A61E6F">
        <w:rPr>
          <w:sz w:val="24"/>
          <w:szCs w:val="24"/>
        </w:rPr>
        <w:t>as</w:t>
      </w:r>
      <w:r>
        <w:rPr>
          <w:sz w:val="24"/>
          <w:szCs w:val="24"/>
        </w:rPr>
        <w:t xml:space="preserve"> sending a</w:t>
      </w:r>
      <w:r w:rsidR="00A61E6F">
        <w:rPr>
          <w:sz w:val="24"/>
          <w:szCs w:val="24"/>
        </w:rPr>
        <w:t>nother</w:t>
      </w:r>
      <w:r>
        <w:rPr>
          <w:sz w:val="24"/>
          <w:szCs w:val="24"/>
        </w:rPr>
        <w:t xml:space="preserve"> letter</w:t>
      </w:r>
      <w:r w:rsidR="00A61E6F">
        <w:rPr>
          <w:sz w:val="24"/>
          <w:szCs w:val="24"/>
        </w:rPr>
        <w:t xml:space="preserve"> to </w:t>
      </w:r>
      <w:proofErr w:type="gramStart"/>
      <w:r w:rsidR="00A61E6F">
        <w:rPr>
          <w:sz w:val="24"/>
          <w:szCs w:val="24"/>
        </w:rPr>
        <w:t>property</w:t>
      </w:r>
      <w:proofErr w:type="gramEnd"/>
      <w:r w:rsidR="00A61E6F">
        <w:rPr>
          <w:sz w:val="24"/>
          <w:szCs w:val="24"/>
        </w:rPr>
        <w:t xml:space="preserve"> owner</w:t>
      </w:r>
      <w:r>
        <w:rPr>
          <w:sz w:val="24"/>
          <w:szCs w:val="24"/>
        </w:rPr>
        <w:t>.</w:t>
      </w:r>
    </w:p>
    <w:p w14:paraId="4469FA22" w14:textId="77777777" w:rsidR="005D0C29" w:rsidRDefault="005D0C29" w:rsidP="00ED0605">
      <w:pPr>
        <w:spacing w:after="0" w:line="240" w:lineRule="auto"/>
        <w:jc w:val="both"/>
        <w:rPr>
          <w:sz w:val="24"/>
          <w:szCs w:val="24"/>
        </w:rPr>
      </w:pPr>
    </w:p>
    <w:p w14:paraId="15DEF6E1" w14:textId="3851DA55" w:rsidR="005D0C29" w:rsidRPr="00ED085B" w:rsidRDefault="005D0C29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Steve Bertucci Jr. commented that Ken Quinnell Jr. appears to be advertising on Facebook to lease campers and portions of his property along the Escanaba River. </w:t>
      </w:r>
    </w:p>
    <w:p w14:paraId="61F53E05" w14:textId="77777777" w:rsidR="00B81FAD" w:rsidRDefault="00B81FAD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34CDB4" w14:textId="078DB213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3AC43A79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0403C2" w14:textId="0A59F769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704617">
        <w:rPr>
          <w:sz w:val="24"/>
          <w:szCs w:val="24"/>
        </w:rPr>
        <w:t>6:</w:t>
      </w:r>
      <w:r w:rsidR="00FA1A45">
        <w:rPr>
          <w:sz w:val="24"/>
          <w:szCs w:val="24"/>
        </w:rPr>
        <w:t>2</w:t>
      </w:r>
      <w:r w:rsidR="00C56C21">
        <w:rPr>
          <w:sz w:val="24"/>
          <w:szCs w:val="24"/>
        </w:rPr>
        <w:t>2</w:t>
      </w:r>
      <w:r>
        <w:rPr>
          <w:sz w:val="24"/>
          <w:szCs w:val="24"/>
        </w:rPr>
        <w:t xml:space="preserve">pm by Chair </w:t>
      </w:r>
      <w:r w:rsidR="00AD109A">
        <w:rPr>
          <w:sz w:val="24"/>
          <w:szCs w:val="24"/>
        </w:rPr>
        <w:t>Ruppel</w:t>
      </w:r>
      <w:r>
        <w:rPr>
          <w:sz w:val="24"/>
          <w:szCs w:val="24"/>
        </w:rPr>
        <w:t>.</w:t>
      </w:r>
    </w:p>
    <w:p w14:paraId="5610EE1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628B90B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43EB70" w14:textId="0611E355" w:rsidR="00D72897" w:rsidRPr="00FA1A45" w:rsidRDefault="00ED0605" w:rsidP="00FA1A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Leah Dompierre, Recording Secretary</w:t>
      </w:r>
    </w:p>
    <w:sectPr w:rsidR="00D72897" w:rsidRPr="00FA1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52C6" w14:textId="77777777" w:rsidR="00CE448A" w:rsidRDefault="00CE448A" w:rsidP="00CE448A">
      <w:pPr>
        <w:spacing w:after="0" w:line="240" w:lineRule="auto"/>
      </w:pPr>
      <w:r>
        <w:separator/>
      </w:r>
    </w:p>
  </w:endnote>
  <w:endnote w:type="continuationSeparator" w:id="0">
    <w:p w14:paraId="03F9A8B8" w14:textId="77777777" w:rsidR="00CE448A" w:rsidRDefault="00CE448A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211D3" w14:textId="77777777" w:rsidR="00CE448A" w:rsidRDefault="00CE448A" w:rsidP="00CE448A">
      <w:pPr>
        <w:spacing w:after="0" w:line="240" w:lineRule="auto"/>
      </w:pPr>
      <w:r>
        <w:separator/>
      </w:r>
    </w:p>
  </w:footnote>
  <w:footnote w:type="continuationSeparator" w:id="0">
    <w:p w14:paraId="06D6A067" w14:textId="77777777" w:rsidR="00CE448A" w:rsidRDefault="00CE448A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1743" w14:textId="37EA7ACA" w:rsidR="00CE448A" w:rsidRDefault="00CE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3783"/>
    <w:multiLevelType w:val="hybridMultilevel"/>
    <w:tmpl w:val="B04A74FE"/>
    <w:lvl w:ilvl="0" w:tplc="CC8E18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0"/>
  </w:num>
  <w:num w:numId="2" w16cid:durableId="1384913746">
    <w:abstractNumId w:val="3"/>
  </w:num>
  <w:num w:numId="3" w16cid:durableId="1276475300">
    <w:abstractNumId w:val="5"/>
  </w:num>
  <w:num w:numId="4" w16cid:durableId="2106535421">
    <w:abstractNumId w:val="6"/>
  </w:num>
  <w:num w:numId="5" w16cid:durableId="1483883938">
    <w:abstractNumId w:val="2"/>
  </w:num>
  <w:num w:numId="6" w16cid:durableId="1758165315">
    <w:abstractNumId w:val="7"/>
  </w:num>
  <w:num w:numId="7" w16cid:durableId="237642132">
    <w:abstractNumId w:val="1"/>
  </w:num>
  <w:num w:numId="8" w16cid:durableId="45325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76ED6"/>
    <w:rsid w:val="00085251"/>
    <w:rsid w:val="000A2366"/>
    <w:rsid w:val="00157BFF"/>
    <w:rsid w:val="001735E1"/>
    <w:rsid w:val="0019773B"/>
    <w:rsid w:val="001B6A65"/>
    <w:rsid w:val="001B7D2F"/>
    <w:rsid w:val="001F742B"/>
    <w:rsid w:val="0023340F"/>
    <w:rsid w:val="002429C5"/>
    <w:rsid w:val="002A21E5"/>
    <w:rsid w:val="003029D7"/>
    <w:rsid w:val="0040402D"/>
    <w:rsid w:val="004561FB"/>
    <w:rsid w:val="0048014E"/>
    <w:rsid w:val="00541253"/>
    <w:rsid w:val="005473A0"/>
    <w:rsid w:val="005D0C29"/>
    <w:rsid w:val="005F6CCD"/>
    <w:rsid w:val="0060181B"/>
    <w:rsid w:val="0063049E"/>
    <w:rsid w:val="00644FEA"/>
    <w:rsid w:val="00667455"/>
    <w:rsid w:val="00684D82"/>
    <w:rsid w:val="00694E7A"/>
    <w:rsid w:val="006B3491"/>
    <w:rsid w:val="006F103B"/>
    <w:rsid w:val="00703E5D"/>
    <w:rsid w:val="00704617"/>
    <w:rsid w:val="00712703"/>
    <w:rsid w:val="00736403"/>
    <w:rsid w:val="007426F7"/>
    <w:rsid w:val="00765CBB"/>
    <w:rsid w:val="007A7998"/>
    <w:rsid w:val="007D5A3A"/>
    <w:rsid w:val="008031BE"/>
    <w:rsid w:val="0080748C"/>
    <w:rsid w:val="00833998"/>
    <w:rsid w:val="008E09C7"/>
    <w:rsid w:val="008F5D9E"/>
    <w:rsid w:val="00945BE7"/>
    <w:rsid w:val="00956122"/>
    <w:rsid w:val="00956A85"/>
    <w:rsid w:val="009D0EF8"/>
    <w:rsid w:val="009F43B9"/>
    <w:rsid w:val="00A61E6F"/>
    <w:rsid w:val="00A73166"/>
    <w:rsid w:val="00A9454F"/>
    <w:rsid w:val="00AD109A"/>
    <w:rsid w:val="00B81FAD"/>
    <w:rsid w:val="00BB34DA"/>
    <w:rsid w:val="00BF2B5D"/>
    <w:rsid w:val="00C05EF5"/>
    <w:rsid w:val="00C4504C"/>
    <w:rsid w:val="00C56C21"/>
    <w:rsid w:val="00C634C8"/>
    <w:rsid w:val="00C946E7"/>
    <w:rsid w:val="00CD78C9"/>
    <w:rsid w:val="00CE131E"/>
    <w:rsid w:val="00CE448A"/>
    <w:rsid w:val="00CF11E4"/>
    <w:rsid w:val="00D02ACF"/>
    <w:rsid w:val="00D63F5E"/>
    <w:rsid w:val="00D72897"/>
    <w:rsid w:val="00E706A1"/>
    <w:rsid w:val="00E95809"/>
    <w:rsid w:val="00EA67FB"/>
    <w:rsid w:val="00EB1547"/>
    <w:rsid w:val="00EC59FA"/>
    <w:rsid w:val="00ED0605"/>
    <w:rsid w:val="00ED085B"/>
    <w:rsid w:val="00EE7E36"/>
    <w:rsid w:val="00F07D3C"/>
    <w:rsid w:val="00F25F76"/>
    <w:rsid w:val="00F80398"/>
    <w:rsid w:val="00F8747D"/>
    <w:rsid w:val="00FA1A45"/>
    <w:rsid w:val="00F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0FBD52F5"/>
  <w15:chartTrackingRefBased/>
  <w15:docId w15:val="{64603672-ED52-4965-BAA8-F9E42381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2024-06-11T15:42:00Z</cp:lastPrinted>
  <dcterms:created xsi:type="dcterms:W3CDTF">2024-05-14T15:49:00Z</dcterms:created>
  <dcterms:modified xsi:type="dcterms:W3CDTF">2024-06-11T15:42:00Z</dcterms:modified>
</cp:coreProperties>
</file>